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35" w:rsidRDefault="00C21F35" w:rsidP="00C2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Организация родительского контроля</w:t>
      </w:r>
    </w:p>
    <w:p w:rsidR="000D426E" w:rsidRDefault="00C21F35" w:rsidP="00C2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«Лицей № 15»</w:t>
      </w:r>
    </w:p>
    <w:p w:rsidR="00C21F35" w:rsidRDefault="00C21F35" w:rsidP="00C2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1F35">
        <w:rPr>
          <w:rFonts w:ascii="Times New Roman" w:hAnsi="Times New Roman" w:cs="Times New Roman"/>
          <w:sz w:val="24"/>
          <w:szCs w:val="24"/>
        </w:rPr>
        <w:t xml:space="preserve">ешение вопросов качественного и здорового питания </w:t>
      </w:r>
      <w:proofErr w:type="gramStart"/>
      <w:r w:rsidR="00C21F35">
        <w:rPr>
          <w:rFonts w:ascii="Times New Roman" w:hAnsi="Times New Roman" w:cs="Times New Roman"/>
          <w:sz w:val="24"/>
          <w:szCs w:val="24"/>
        </w:rPr>
        <w:t>обучающихся ,</w:t>
      </w:r>
      <w:proofErr w:type="gramEnd"/>
      <w:r w:rsidR="00C21F35">
        <w:rPr>
          <w:rFonts w:ascii="Times New Roman" w:hAnsi="Times New Roman" w:cs="Times New Roman"/>
          <w:sz w:val="24"/>
          <w:szCs w:val="24"/>
        </w:rPr>
        <w:t xml:space="preserve"> пропаганды основ здорового питания осуществляется при взаимодействии с общешкольным родительским комитетом.</w:t>
      </w: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разработаны:</w:t>
      </w: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«Положение о </w:t>
      </w:r>
      <w:r w:rsidR="000006A4">
        <w:rPr>
          <w:rFonts w:ascii="Times New Roman" w:hAnsi="Times New Roman" w:cs="Times New Roman"/>
          <w:sz w:val="24"/>
          <w:szCs w:val="24"/>
        </w:rPr>
        <w:t>родительском контроле организации и качества горячего питания учащихся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06A4">
        <w:rPr>
          <w:rFonts w:ascii="Times New Roman" w:hAnsi="Times New Roman" w:cs="Times New Roman"/>
          <w:sz w:val="24"/>
          <w:szCs w:val="24"/>
        </w:rPr>
        <w:t>, утвержденного приказом по лицею от 12.01.2021 №16-о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комиссии по родительскому контролю организации и качества горячего питания учащихся;</w:t>
      </w:r>
    </w:p>
    <w:p w:rsidR="004E703E" w:rsidRDefault="000006A4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4E703E">
        <w:rPr>
          <w:rFonts w:ascii="Times New Roman" w:hAnsi="Times New Roman" w:cs="Times New Roman"/>
          <w:sz w:val="24"/>
          <w:szCs w:val="24"/>
        </w:rPr>
        <w:t xml:space="preserve">рафик родительского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4E703E">
        <w:rPr>
          <w:rFonts w:ascii="Times New Roman" w:hAnsi="Times New Roman" w:cs="Times New Roman"/>
          <w:sz w:val="24"/>
          <w:szCs w:val="24"/>
        </w:rPr>
        <w:t>качества питания;</w:t>
      </w: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 состав комиссии общественного контроля организации и качества питания в лицее</w:t>
      </w:r>
      <w:r w:rsidR="000006A4">
        <w:rPr>
          <w:rFonts w:ascii="Times New Roman" w:hAnsi="Times New Roman" w:cs="Times New Roman"/>
          <w:sz w:val="24"/>
          <w:szCs w:val="24"/>
        </w:rPr>
        <w:t>.</w:t>
      </w:r>
    </w:p>
    <w:p w:rsidR="00C21F35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4E703E">
        <w:rPr>
          <w:rFonts w:ascii="Times New Roman" w:hAnsi="Times New Roman" w:cs="Times New Roman"/>
          <w:sz w:val="24"/>
          <w:szCs w:val="24"/>
        </w:rPr>
        <w:t>проведении род</w:t>
      </w:r>
      <w:r>
        <w:rPr>
          <w:rFonts w:ascii="Times New Roman" w:hAnsi="Times New Roman" w:cs="Times New Roman"/>
          <w:sz w:val="24"/>
          <w:szCs w:val="24"/>
        </w:rPr>
        <w:t xml:space="preserve">ительского мониторинга организации питания обучающихся используются Методические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2.4.0180-20</w:t>
      </w:r>
      <w:r w:rsidR="00DF63E9">
        <w:rPr>
          <w:rFonts w:ascii="Times New Roman" w:hAnsi="Times New Roman" w:cs="Times New Roman"/>
          <w:sz w:val="24"/>
          <w:szCs w:val="24"/>
        </w:rPr>
        <w:t>, методические рекомендации министерства просвещения Российской Федерации от 26.11.2021 №АБ-2133/10</w:t>
      </w:r>
    </w:p>
    <w:p w:rsidR="00C21F35" w:rsidRDefault="00C21F35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мероприятий родительского контроля за организацией питания детей в лицее </w:t>
      </w:r>
      <w:r w:rsidR="000006A4">
        <w:rPr>
          <w:rFonts w:ascii="Times New Roman" w:hAnsi="Times New Roman" w:cs="Times New Roman"/>
          <w:sz w:val="24"/>
          <w:szCs w:val="24"/>
        </w:rPr>
        <w:t xml:space="preserve">членами комиссии по контролю </w:t>
      </w:r>
      <w:proofErr w:type="gramStart"/>
      <w:r w:rsidR="000006A4">
        <w:rPr>
          <w:rFonts w:ascii="Times New Roman" w:hAnsi="Times New Roman" w:cs="Times New Roman"/>
          <w:sz w:val="24"/>
          <w:szCs w:val="24"/>
        </w:rPr>
        <w:t>организации и качества горячего питания</w:t>
      </w:r>
      <w:proofErr w:type="gramEnd"/>
      <w:r w:rsidR="000006A4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могут быть оценены:</w:t>
      </w:r>
    </w:p>
    <w:p w:rsidR="006F0F39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-своевременность посещения обучающимися столовой в соответствии с утвержденным </w:t>
      </w:r>
      <w:r w:rsidR="004E703E">
        <w:rPr>
          <w:rFonts w:ascii="Times New Roman" w:hAnsi="Times New Roman" w:cs="Times New Roman"/>
          <w:sz w:val="24"/>
          <w:szCs w:val="24"/>
        </w:rPr>
        <w:t>графиком посещения столовой классами;</w:t>
      </w:r>
    </w:p>
    <w:p w:rsidR="00C21F35" w:rsidRDefault="00C21F35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6F0F39" w:rsidRDefault="00C21F35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техническое содержание обеденного зала (помещения для приема пищи). </w:t>
      </w:r>
    </w:p>
    <w:p w:rsidR="00C21F35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21F35">
        <w:rPr>
          <w:rFonts w:ascii="Times New Roman" w:hAnsi="Times New Roman" w:cs="Times New Roman"/>
          <w:sz w:val="24"/>
          <w:szCs w:val="24"/>
        </w:rPr>
        <w:t>остояние обеденно</w:t>
      </w:r>
      <w:r w:rsidR="00DF63E9">
        <w:rPr>
          <w:rFonts w:ascii="Times New Roman" w:hAnsi="Times New Roman" w:cs="Times New Roman"/>
          <w:sz w:val="24"/>
          <w:szCs w:val="24"/>
        </w:rPr>
        <w:t>й мебели, столовой посуды, наличие салфеток и т.д.</w:t>
      </w:r>
      <w:r w:rsidR="00C21F35">
        <w:rPr>
          <w:rFonts w:ascii="Times New Roman" w:hAnsi="Times New Roman" w:cs="Times New Roman"/>
          <w:sz w:val="24"/>
          <w:szCs w:val="24"/>
        </w:rPr>
        <w:t>;</w:t>
      </w:r>
    </w:p>
    <w:p w:rsidR="00C21F35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C21F35">
        <w:rPr>
          <w:rFonts w:ascii="Times New Roman" w:hAnsi="Times New Roman" w:cs="Times New Roman"/>
          <w:sz w:val="24"/>
          <w:szCs w:val="24"/>
        </w:rPr>
        <w:t>словия соблюдения правил личной гигиены обучающимися;</w:t>
      </w:r>
    </w:p>
    <w:p w:rsidR="00C21F35" w:rsidRDefault="00C21F35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C21F35" w:rsidRDefault="00C21F35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C21F35" w:rsidRDefault="00C21F35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F63E9" w:rsidRDefault="00DF63E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 оценить органолептические показатели пищевой продукции в результате дегустации блюда или рациона из меню текущего дня;</w:t>
      </w:r>
    </w:p>
    <w:p w:rsidR="00C21F35" w:rsidRDefault="00C21F35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(законных представителей)</w:t>
      </w:r>
      <w:r w:rsidR="006F0F39">
        <w:rPr>
          <w:rFonts w:ascii="Times New Roman" w:hAnsi="Times New Roman" w:cs="Times New Roman"/>
          <w:sz w:val="24"/>
          <w:szCs w:val="24"/>
        </w:rPr>
        <w:t>;</w:t>
      </w:r>
    </w:p>
    <w:p w:rsidR="006F0F39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родит</w:t>
      </w:r>
      <w:r w:rsidR="004E703E">
        <w:rPr>
          <w:rFonts w:ascii="Times New Roman" w:hAnsi="Times New Roman" w:cs="Times New Roman"/>
          <w:sz w:val="24"/>
          <w:szCs w:val="24"/>
        </w:rPr>
        <w:t>елей и детей о здоровом питании;</w:t>
      </w: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задавать вопросы и получать ответы от представителей администрации лицея и от представителей поставщика питания в рамках их компетенций;</w:t>
      </w: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запрашивать сведения результатов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4E703E" w:rsidRDefault="004E703E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проведении мероприятий по информированности о здоровом питании.</w:t>
      </w:r>
    </w:p>
    <w:p w:rsidR="006F0F39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родительского контроля </w:t>
      </w:r>
      <w:r w:rsidR="004C5F2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C5F2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ся в форме анкетиро</w:t>
      </w:r>
      <w:r w:rsidR="004C5F27">
        <w:rPr>
          <w:rFonts w:ascii="Times New Roman" w:hAnsi="Times New Roman" w:cs="Times New Roman"/>
          <w:sz w:val="24"/>
          <w:szCs w:val="24"/>
        </w:rPr>
        <w:t>вания родителей и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F39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формой контроля в лицее</w:t>
      </w:r>
      <w:r w:rsidR="00000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6A4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F27">
        <w:rPr>
          <w:rFonts w:ascii="Times New Roman" w:hAnsi="Times New Roman" w:cs="Times New Roman"/>
          <w:sz w:val="24"/>
          <w:szCs w:val="24"/>
        </w:rPr>
        <w:t>служить</w:t>
      </w:r>
      <w:proofErr w:type="gramEnd"/>
      <w:r w:rsidR="004C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в </w:t>
      </w:r>
      <w:r w:rsidR="004C5F27">
        <w:rPr>
          <w:rFonts w:ascii="Times New Roman" w:hAnsi="Times New Roman" w:cs="Times New Roman"/>
          <w:sz w:val="24"/>
          <w:szCs w:val="24"/>
        </w:rPr>
        <w:t>аккаунтах лицея социальных сетях.</w:t>
      </w:r>
    </w:p>
    <w:p w:rsidR="006F0F39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действующими ограничениями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2021-2022 учебном году был организован в дистанционном режиме в форме анкетирования родителей и детей через опрос.</w:t>
      </w:r>
    </w:p>
    <w:p w:rsidR="00DF63E9" w:rsidRDefault="00DF63E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родительского контроля оформляются в виде актов проверки комиссии</w:t>
      </w:r>
      <w:r w:rsidR="004C5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39" w:rsidRPr="000B482C" w:rsidRDefault="006F0F39" w:rsidP="00C21F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высказали пожелания в вопросе увеличения количества свежих овощей и фруктов</w:t>
      </w:r>
    </w:p>
    <w:sectPr w:rsidR="006F0F39" w:rsidRPr="000B482C" w:rsidSect="00685F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F"/>
    <w:rsid w:val="000006A4"/>
    <w:rsid w:val="000B482C"/>
    <w:rsid w:val="000D426E"/>
    <w:rsid w:val="004C5F27"/>
    <w:rsid w:val="004E703E"/>
    <w:rsid w:val="00685F7B"/>
    <w:rsid w:val="006F0F39"/>
    <w:rsid w:val="00C21F35"/>
    <w:rsid w:val="00DE307F"/>
    <w:rsid w:val="00D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052C95-3142-437C-914E-EE05F98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licey-15</dc:creator>
  <cp:keywords/>
  <dc:description/>
  <cp:lastModifiedBy>Secretar</cp:lastModifiedBy>
  <cp:revision>2</cp:revision>
  <dcterms:created xsi:type="dcterms:W3CDTF">2022-04-08T08:08:00Z</dcterms:created>
  <dcterms:modified xsi:type="dcterms:W3CDTF">2022-04-08T08:08:00Z</dcterms:modified>
</cp:coreProperties>
</file>